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553" w:rsidRPr="00975AAC" w:rsidRDefault="00BE3553" w:rsidP="00C96D06">
      <w:pPr>
        <w:pBdr>
          <w:bottom w:val="single" w:sz="4" w:space="1" w:color="auto"/>
        </w:pBdr>
        <w:jc w:val="both"/>
        <w:rPr>
          <w:b/>
        </w:rPr>
      </w:pPr>
      <w:bookmarkStart w:id="0" w:name="_GoBack"/>
      <w:bookmarkEnd w:id="0"/>
    </w:p>
    <w:p w:rsidR="00BE3553" w:rsidRPr="00A61C06" w:rsidRDefault="00A61C06" w:rsidP="00BE3553">
      <w:pPr>
        <w:jc w:val="center"/>
        <w:rPr>
          <w:sz w:val="20"/>
          <w:szCs w:val="20"/>
        </w:rPr>
      </w:pPr>
      <w:r>
        <w:rPr>
          <w:sz w:val="20"/>
          <w:szCs w:val="20"/>
        </w:rPr>
        <w:t xml:space="preserve">Meno, priezvisko, </w:t>
      </w:r>
      <w:r w:rsidR="009D4F37">
        <w:rPr>
          <w:sz w:val="20"/>
          <w:szCs w:val="20"/>
        </w:rPr>
        <w:t xml:space="preserve">bydlisko, </w:t>
      </w:r>
      <w:r>
        <w:rPr>
          <w:sz w:val="20"/>
          <w:szCs w:val="20"/>
        </w:rPr>
        <w:t>resp. obchodné meno, sídlo a IČO žiadateľa</w:t>
      </w:r>
    </w:p>
    <w:p w:rsidR="00BE3553" w:rsidRDefault="00BE3553" w:rsidP="00BE3553"/>
    <w:p w:rsidR="00A61C06" w:rsidRDefault="00A61C06" w:rsidP="00BE3553"/>
    <w:p w:rsidR="00BE3553" w:rsidRDefault="00BE3553" w:rsidP="00C96D06">
      <w:pPr>
        <w:jc w:val="both"/>
      </w:pPr>
      <w:r>
        <w:tab/>
      </w:r>
      <w:r>
        <w:tab/>
      </w:r>
      <w:r>
        <w:tab/>
      </w:r>
      <w:r>
        <w:tab/>
      </w:r>
      <w:r>
        <w:tab/>
      </w:r>
      <w:r>
        <w:tab/>
      </w:r>
      <w:r>
        <w:tab/>
        <w:t>V ................................ dňa ........................</w:t>
      </w:r>
    </w:p>
    <w:p w:rsidR="00BE3553" w:rsidRDefault="00BE3553" w:rsidP="00C96D06">
      <w:pPr>
        <w:jc w:val="both"/>
      </w:pPr>
      <w:r>
        <w:tab/>
      </w:r>
      <w:r>
        <w:tab/>
      </w:r>
      <w:r>
        <w:tab/>
      </w:r>
      <w:r>
        <w:tab/>
      </w:r>
      <w:r>
        <w:tab/>
      </w:r>
      <w:r>
        <w:tab/>
      </w:r>
      <w:r>
        <w:tab/>
      </w:r>
      <w:r>
        <w:tab/>
      </w:r>
    </w:p>
    <w:p w:rsidR="00A61C06" w:rsidRDefault="00A61C06" w:rsidP="00C96D06">
      <w:pPr>
        <w:jc w:val="both"/>
      </w:pPr>
    </w:p>
    <w:p w:rsidR="00E8108A" w:rsidRPr="00A61C06" w:rsidRDefault="00E8108A" w:rsidP="00C96D06">
      <w:pPr>
        <w:jc w:val="both"/>
      </w:pPr>
      <w:r>
        <w:tab/>
      </w:r>
      <w:r>
        <w:tab/>
      </w:r>
      <w:r>
        <w:tab/>
      </w:r>
      <w:r>
        <w:tab/>
      </w:r>
      <w:r>
        <w:tab/>
      </w:r>
      <w:r>
        <w:tab/>
      </w:r>
      <w:r w:rsidRPr="00A61C06">
        <w:tab/>
      </w:r>
      <w:r w:rsidR="00A61C06">
        <w:t>Mesto Senica</w:t>
      </w:r>
    </w:p>
    <w:p w:rsidR="00E8108A" w:rsidRPr="00A61C06" w:rsidRDefault="00E8108A" w:rsidP="00C96D06">
      <w:pPr>
        <w:jc w:val="both"/>
      </w:pPr>
      <w:r w:rsidRPr="00A61C06">
        <w:tab/>
      </w:r>
      <w:r w:rsidRPr="00A61C06">
        <w:tab/>
      </w:r>
      <w:r w:rsidRPr="00A61C06">
        <w:tab/>
      </w:r>
      <w:r w:rsidRPr="00A61C06">
        <w:tab/>
      </w:r>
      <w:r w:rsidRPr="00A61C06">
        <w:tab/>
      </w:r>
      <w:r w:rsidRPr="00A61C06">
        <w:tab/>
      </w:r>
      <w:r w:rsidRPr="00A61C06">
        <w:tab/>
      </w:r>
      <w:r w:rsidR="00897CB1">
        <w:t>Spoločný obecný úrad</w:t>
      </w:r>
    </w:p>
    <w:p w:rsidR="007D4B8D" w:rsidRPr="00A61C06" w:rsidRDefault="00E8108A" w:rsidP="00C96D06">
      <w:pPr>
        <w:jc w:val="both"/>
      </w:pPr>
      <w:r w:rsidRPr="00A61C06">
        <w:tab/>
      </w:r>
      <w:r w:rsidRPr="00A61C06">
        <w:tab/>
      </w:r>
      <w:r w:rsidRPr="00A61C06">
        <w:tab/>
      </w:r>
      <w:r w:rsidRPr="00A61C06">
        <w:tab/>
      </w:r>
      <w:r w:rsidRPr="00A61C06">
        <w:tab/>
      </w:r>
      <w:r w:rsidRPr="00A61C06">
        <w:tab/>
      </w:r>
      <w:r w:rsidRPr="00A61C06">
        <w:tab/>
      </w:r>
      <w:r w:rsidR="00A61C06">
        <w:t>Štefánikova 1408/56</w:t>
      </w:r>
    </w:p>
    <w:p w:rsidR="00E8108A" w:rsidRPr="00A61C06" w:rsidRDefault="007D4B8D" w:rsidP="007D4B8D">
      <w:pPr>
        <w:jc w:val="both"/>
      </w:pPr>
      <w:r w:rsidRPr="00A61C06">
        <w:t xml:space="preserve">                                                            </w:t>
      </w:r>
      <w:r w:rsidR="00A61C06">
        <w:t xml:space="preserve">               </w:t>
      </w:r>
      <w:r w:rsidR="00A61C06">
        <w:tab/>
        <w:t>905 25</w:t>
      </w:r>
      <w:r w:rsidRPr="00A61C06">
        <w:t xml:space="preserve">  Senica</w:t>
      </w:r>
    </w:p>
    <w:p w:rsidR="00BE3553" w:rsidRPr="00A61C06" w:rsidRDefault="00BE3553" w:rsidP="00BE3553">
      <w:pPr>
        <w:jc w:val="both"/>
      </w:pPr>
    </w:p>
    <w:p w:rsidR="00975AAC" w:rsidRPr="00A61C06" w:rsidRDefault="00975AAC" w:rsidP="00BE3553">
      <w:pPr>
        <w:jc w:val="both"/>
      </w:pPr>
      <w:r w:rsidRPr="00A61C06">
        <w:t>Vec</w:t>
      </w:r>
    </w:p>
    <w:p w:rsidR="00BE3553" w:rsidRPr="00A61C06" w:rsidRDefault="00BE3553" w:rsidP="00A61C06">
      <w:pPr>
        <w:jc w:val="both"/>
        <w:rPr>
          <w:u w:val="single"/>
        </w:rPr>
      </w:pPr>
      <w:r w:rsidRPr="00A61C06">
        <w:rPr>
          <w:u w:val="single"/>
        </w:rPr>
        <w:t xml:space="preserve">Žiadosť o povolenie zvláštneho užívania </w:t>
      </w:r>
      <w:r w:rsidR="00071832">
        <w:rPr>
          <w:u w:val="single"/>
        </w:rPr>
        <w:t>miestnej komunikácie</w:t>
      </w:r>
    </w:p>
    <w:p w:rsidR="00BE3553" w:rsidRPr="00A61C06" w:rsidRDefault="00BE3553" w:rsidP="00BE3553">
      <w:pPr>
        <w:jc w:val="both"/>
      </w:pPr>
    </w:p>
    <w:p w:rsidR="00A61C06" w:rsidRDefault="00A61C06" w:rsidP="00BE3553">
      <w:pPr>
        <w:jc w:val="both"/>
      </w:pPr>
    </w:p>
    <w:p w:rsidR="00BE3553" w:rsidRDefault="00A61C06" w:rsidP="00BE3553">
      <w:pPr>
        <w:jc w:val="both"/>
      </w:pPr>
      <w:r>
        <w:tab/>
        <w:t>V zmysle § 8</w:t>
      </w:r>
      <w:r w:rsidR="00BE3553">
        <w:t xml:space="preserve"> zákona číslo 135/1961 Zb. o pozemných komunikáciách (cestný zákon) v znení neskorších predpisov a § 11 vyhlášky číslo 35/1984 Zb., ktorou sa vykonáva zákon o pozemných   komunikáciách   (cestný zákon)   žiadame   o   vydanie    povolenia na zvláštne</w:t>
      </w:r>
    </w:p>
    <w:p w:rsidR="00BE3553" w:rsidRDefault="00BE3553" w:rsidP="00BE3553">
      <w:pPr>
        <w:jc w:val="both"/>
      </w:pPr>
    </w:p>
    <w:p w:rsidR="00BE3553" w:rsidRDefault="00BE3553" w:rsidP="00BE3553">
      <w:pPr>
        <w:jc w:val="both"/>
      </w:pPr>
      <w:r>
        <w:t xml:space="preserve">užívanie </w:t>
      </w:r>
      <w:r w:rsidR="00A61C06">
        <w:t>komunikácie</w:t>
      </w:r>
      <w:r>
        <w:t xml:space="preserve"> ....................</w:t>
      </w:r>
      <w:r w:rsidR="00A61C06">
        <w:t>.........................................................................</w:t>
      </w:r>
      <w:r>
        <w:t>.....................</w:t>
      </w:r>
    </w:p>
    <w:p w:rsidR="00BE3553" w:rsidRDefault="00BE3553" w:rsidP="00BE3553"/>
    <w:p w:rsidR="00BE3553" w:rsidRDefault="00BE3553" w:rsidP="00BE3553">
      <w:pPr>
        <w:jc w:val="both"/>
        <w:rPr>
          <w:b/>
        </w:rPr>
      </w:pPr>
      <w:r>
        <w:tab/>
        <w:t xml:space="preserve">Zvláštnym užívaním bude kríženie cesty </w:t>
      </w:r>
      <w:r>
        <w:rPr>
          <w:b/>
        </w:rPr>
        <w:t xml:space="preserve"> pretláčaním* - prekopaním* v hĺbke min. </w:t>
      </w:r>
      <w:smartTag w:uri="urn:schemas-microsoft-com:office:smarttags" w:element="metricconverter">
        <w:smartTagPr>
          <w:attr w:name="ProductID" w:val="1,2 m"/>
        </w:smartTagPr>
        <w:r>
          <w:rPr>
            <w:b/>
          </w:rPr>
          <w:t>1,2 m</w:t>
        </w:r>
      </w:smartTag>
      <w:r>
        <w:rPr>
          <w:b/>
        </w:rPr>
        <w:t xml:space="preserve"> pod niveletou vozovky, za účelom uloženia vodovodu*, plynovodu*, telekomunikačného kábla*, elektrického kábla*, kanalizácie*.</w:t>
      </w:r>
    </w:p>
    <w:p w:rsidR="00BE3553" w:rsidRDefault="00BE3553" w:rsidP="00BE3553">
      <w:pPr>
        <w:jc w:val="both"/>
        <w:rPr>
          <w:b/>
        </w:rPr>
      </w:pPr>
    </w:p>
    <w:p w:rsidR="00BE3553" w:rsidRDefault="00BE3553" w:rsidP="00BE3553">
      <w:pPr>
        <w:jc w:val="both"/>
        <w:rPr>
          <w:b/>
        </w:rPr>
      </w:pPr>
    </w:p>
    <w:p w:rsidR="00BE3553" w:rsidRDefault="00BE3553" w:rsidP="00BE3553">
      <w:pPr>
        <w:jc w:val="both"/>
      </w:pPr>
      <w:r>
        <w:rPr>
          <w:b/>
        </w:rPr>
        <w:tab/>
      </w:r>
      <w:r>
        <w:t>Práce budú vykonané v čase od ...................................</w:t>
      </w:r>
      <w:r w:rsidR="00A61C06">
        <w:t>......</w:t>
      </w:r>
      <w:r>
        <w:t xml:space="preserve"> do .........................................</w:t>
      </w:r>
    </w:p>
    <w:p w:rsidR="00BE3553" w:rsidRDefault="00BE3553" w:rsidP="00BE3553">
      <w:pPr>
        <w:jc w:val="both"/>
      </w:pPr>
    </w:p>
    <w:p w:rsidR="00BE3553" w:rsidRDefault="00BE3553" w:rsidP="00BE3553">
      <w:pPr>
        <w:jc w:val="both"/>
      </w:pPr>
      <w:r>
        <w:t>Z</w:t>
      </w:r>
      <w:r w:rsidR="00A61C06">
        <w:t>a splnen</w:t>
      </w:r>
      <w:r>
        <w:t>ie p</w:t>
      </w:r>
      <w:r w:rsidR="00A61C06">
        <w:t xml:space="preserve">odmienok </w:t>
      </w:r>
      <w:r>
        <w:t>r</w:t>
      </w:r>
      <w:r w:rsidR="00A61C06">
        <w:t xml:space="preserve">ozhodnutia bude </w:t>
      </w:r>
      <w:r>
        <w:t>zodpovedný</w:t>
      </w:r>
      <w:r w:rsidR="00A61C06">
        <w:t xml:space="preserve"> </w:t>
      </w:r>
      <w:r>
        <w:t>:</w:t>
      </w:r>
      <w:r w:rsidR="00A61C06">
        <w:t xml:space="preserve"> .............................................................</w:t>
      </w:r>
    </w:p>
    <w:p w:rsidR="00A61C06" w:rsidRPr="00A61C06" w:rsidRDefault="00BE3553" w:rsidP="00A61C06">
      <w:pPr>
        <w:jc w:val="both"/>
        <w:rPr>
          <w:sz w:val="20"/>
          <w:szCs w:val="20"/>
        </w:rPr>
      </w:pPr>
      <w:r w:rsidRPr="00A61C06">
        <w:rPr>
          <w:sz w:val="20"/>
          <w:szCs w:val="20"/>
        </w:rPr>
        <w:t>(uviesť meno, priezvisko, funkciu a telefónne čí</w:t>
      </w:r>
      <w:r w:rsidR="00A61C06" w:rsidRPr="00A61C06">
        <w:rPr>
          <w:sz w:val="20"/>
          <w:szCs w:val="20"/>
        </w:rPr>
        <w:t>slo)</w:t>
      </w:r>
    </w:p>
    <w:p w:rsidR="00BE3553" w:rsidRDefault="00BE3553" w:rsidP="00BE3553">
      <w:pPr>
        <w:jc w:val="both"/>
      </w:pPr>
    </w:p>
    <w:p w:rsidR="00BE3553" w:rsidRDefault="00BE3553" w:rsidP="00BE3553">
      <w:pPr>
        <w:jc w:val="both"/>
      </w:pPr>
      <w:r w:rsidRPr="00A61C06">
        <w:t>Odôvodnenie žiadosti:</w:t>
      </w:r>
      <w:r w:rsidR="00A61C06">
        <w:t xml:space="preserve"> ..................................................................................................................</w:t>
      </w:r>
    </w:p>
    <w:p w:rsidR="00A61C06" w:rsidRDefault="00A61C06" w:rsidP="00BE3553">
      <w:pPr>
        <w:jc w:val="both"/>
      </w:pPr>
    </w:p>
    <w:p w:rsidR="00A61C06" w:rsidRPr="00A61C06" w:rsidRDefault="00A61C06" w:rsidP="00BE3553">
      <w:pPr>
        <w:jc w:val="both"/>
      </w:pPr>
      <w:r>
        <w:t>.......................................................................................................................................................</w:t>
      </w:r>
    </w:p>
    <w:p w:rsidR="00BE3553" w:rsidRDefault="00BE3553" w:rsidP="00BE3553">
      <w:pPr>
        <w:jc w:val="both"/>
        <w:rPr>
          <w:b/>
        </w:rPr>
      </w:pPr>
    </w:p>
    <w:p w:rsidR="00BE3553" w:rsidRPr="00A61C06" w:rsidRDefault="00A61C06" w:rsidP="00BE3553">
      <w:pPr>
        <w:jc w:val="both"/>
      </w:pPr>
      <w:r w:rsidRPr="00A61C06">
        <w:t>....................................................</w:t>
      </w:r>
      <w:r>
        <w:t>...................................................................................................</w:t>
      </w:r>
    </w:p>
    <w:p w:rsidR="00BE3553" w:rsidRDefault="00BE3553" w:rsidP="00BE3553">
      <w:pPr>
        <w:jc w:val="both"/>
        <w:rPr>
          <w:b/>
        </w:rPr>
      </w:pPr>
    </w:p>
    <w:p w:rsidR="00BE3553" w:rsidRPr="00A61C06" w:rsidRDefault="00BE3553" w:rsidP="00BE3553">
      <w:pPr>
        <w:jc w:val="both"/>
      </w:pPr>
      <w:r>
        <w:rPr>
          <w:b/>
        </w:rPr>
        <w:tab/>
      </w:r>
      <w:r>
        <w:rPr>
          <w:b/>
        </w:rPr>
        <w:tab/>
      </w:r>
      <w:r>
        <w:rPr>
          <w:b/>
        </w:rPr>
        <w:tab/>
      </w:r>
      <w:r>
        <w:rPr>
          <w:b/>
        </w:rPr>
        <w:tab/>
      </w:r>
      <w:r>
        <w:rPr>
          <w:b/>
        </w:rPr>
        <w:tab/>
      </w:r>
      <w:r>
        <w:rPr>
          <w:b/>
        </w:rPr>
        <w:tab/>
      </w:r>
      <w:r>
        <w:rPr>
          <w:b/>
        </w:rPr>
        <w:tab/>
      </w:r>
      <w:r w:rsidRPr="00A61C06">
        <w:tab/>
        <w:t>........................................................</w:t>
      </w:r>
    </w:p>
    <w:p w:rsidR="00475CC0" w:rsidRDefault="00475CC0" w:rsidP="00A61C06">
      <w:pPr>
        <w:jc w:val="both"/>
      </w:pPr>
    </w:p>
    <w:p w:rsidR="00A61C06" w:rsidRDefault="00BE3553" w:rsidP="00A61C06">
      <w:pPr>
        <w:jc w:val="both"/>
        <w:rPr>
          <w:b/>
        </w:rPr>
      </w:pPr>
      <w:r>
        <w:t xml:space="preserve">*- nehodiace sa prečiarknuť  </w:t>
      </w:r>
      <w:r w:rsidR="00A61C06">
        <w:t xml:space="preserve">                                                      </w:t>
      </w:r>
      <w:r w:rsidR="00A61C06">
        <w:rPr>
          <w:sz w:val="20"/>
          <w:szCs w:val="20"/>
        </w:rPr>
        <w:t>odtlačok pečiatky a podpis</w:t>
      </w:r>
      <w:r w:rsidR="00A61C06">
        <w:t xml:space="preserve">  </w:t>
      </w:r>
    </w:p>
    <w:p w:rsidR="00BE3553" w:rsidRPr="006C1B16" w:rsidRDefault="00A61C06" w:rsidP="00A61C06">
      <w:pPr>
        <w:jc w:val="both"/>
      </w:pPr>
      <w:r>
        <w:rPr>
          <w:b/>
        </w:rPr>
        <w:tab/>
      </w:r>
      <w:r>
        <w:rPr>
          <w:b/>
        </w:rPr>
        <w:tab/>
      </w:r>
      <w:r>
        <w:rPr>
          <w:b/>
        </w:rPr>
        <w:tab/>
      </w:r>
      <w:r>
        <w:rPr>
          <w:b/>
        </w:rPr>
        <w:tab/>
      </w:r>
      <w:r>
        <w:rPr>
          <w:b/>
        </w:rPr>
        <w:tab/>
      </w:r>
      <w:r>
        <w:rPr>
          <w:b/>
        </w:rPr>
        <w:tab/>
      </w:r>
      <w:r>
        <w:rPr>
          <w:b/>
        </w:rPr>
        <w:tab/>
      </w:r>
      <w:r>
        <w:rPr>
          <w:b/>
        </w:rPr>
        <w:tab/>
        <w:t xml:space="preserve">   </w:t>
      </w:r>
    </w:p>
    <w:p w:rsidR="00BE3553" w:rsidRDefault="00BE3553" w:rsidP="00BE3553">
      <w:pPr>
        <w:jc w:val="both"/>
        <w:rPr>
          <w:b/>
        </w:rPr>
      </w:pPr>
    </w:p>
    <w:p w:rsidR="00475CC0" w:rsidRDefault="00475CC0" w:rsidP="00BE3553">
      <w:pPr>
        <w:jc w:val="both"/>
        <w:rPr>
          <w:u w:val="single"/>
        </w:rPr>
      </w:pPr>
    </w:p>
    <w:p w:rsidR="00BE3553" w:rsidRPr="00A61C06" w:rsidRDefault="00A61C06" w:rsidP="00BE3553">
      <w:pPr>
        <w:jc w:val="both"/>
        <w:rPr>
          <w:u w:val="single"/>
        </w:rPr>
      </w:pPr>
      <w:r>
        <w:rPr>
          <w:u w:val="single"/>
        </w:rPr>
        <w:t>Príloha :</w:t>
      </w:r>
    </w:p>
    <w:p w:rsidR="00060EF1" w:rsidRDefault="00060EF1" w:rsidP="00BE3553">
      <w:pPr>
        <w:numPr>
          <w:ilvl w:val="0"/>
          <w:numId w:val="1"/>
        </w:numPr>
        <w:jc w:val="both"/>
      </w:pPr>
      <w:r>
        <w:t>stanovisko Okresného dopravného inšpektorátu OR PZ Senica</w:t>
      </w:r>
    </w:p>
    <w:p w:rsidR="00BE3553" w:rsidRDefault="00BE3553" w:rsidP="00BE3553">
      <w:pPr>
        <w:numPr>
          <w:ilvl w:val="0"/>
          <w:numId w:val="1"/>
        </w:numPr>
        <w:jc w:val="both"/>
      </w:pPr>
      <w:r>
        <w:t>v prípade rozk</w:t>
      </w:r>
      <w:r w:rsidR="00475CC0">
        <w:t xml:space="preserve">opávky – </w:t>
      </w:r>
      <w:r>
        <w:t> </w:t>
      </w:r>
      <w:r w:rsidRPr="00475CC0">
        <w:t xml:space="preserve">písomný záväzok </w:t>
      </w:r>
    </w:p>
    <w:p w:rsidR="009D4F37" w:rsidRDefault="00BE3553" w:rsidP="00975AAC">
      <w:pPr>
        <w:numPr>
          <w:ilvl w:val="0"/>
          <w:numId w:val="1"/>
        </w:numPr>
        <w:jc w:val="both"/>
      </w:pPr>
      <w:r>
        <w:t>situáciu (náčrtok) so zakreslení</w:t>
      </w:r>
      <w:r w:rsidR="00475CC0">
        <w:t>m komunikácie</w:t>
      </w:r>
      <w:r>
        <w:t xml:space="preserve"> a inžinierskej siete</w:t>
      </w:r>
    </w:p>
    <w:p w:rsidR="00BF3D23" w:rsidRDefault="00BF3D23" w:rsidP="00975AAC">
      <w:pPr>
        <w:numPr>
          <w:ilvl w:val="0"/>
          <w:numId w:val="1"/>
        </w:numPr>
        <w:jc w:val="both"/>
      </w:pPr>
      <w:r>
        <w:t xml:space="preserve">doklad o úhrade </w:t>
      </w:r>
      <w:r w:rsidR="009D4F37">
        <w:t>správn</w:t>
      </w:r>
      <w:r>
        <w:t>eho</w:t>
      </w:r>
      <w:r w:rsidR="009D4F37">
        <w:t xml:space="preserve"> poplatk</w:t>
      </w:r>
      <w:r>
        <w:t>u</w:t>
      </w:r>
    </w:p>
    <w:p w:rsidR="00BF3D23" w:rsidRPr="001138F5" w:rsidRDefault="00BF3D23" w:rsidP="00BF3D23">
      <w:pPr>
        <w:rPr>
          <w:b/>
        </w:rPr>
      </w:pPr>
      <w:r>
        <w:br w:type="page"/>
      </w:r>
      <w:r w:rsidRPr="001138F5">
        <w:rPr>
          <w:b/>
        </w:rPr>
        <w:lastRenderedPageBreak/>
        <w:t>Informácia o spracúvaní osobných údajov</w:t>
      </w:r>
    </w:p>
    <w:p w:rsidR="00BF3D23" w:rsidRDefault="00BF3D23" w:rsidP="00BF3D23"/>
    <w:p w:rsidR="00CA2AA3" w:rsidRDefault="00CA2AA3" w:rsidP="00CA2AA3">
      <w:pPr>
        <w:jc w:val="both"/>
        <w:rPr>
          <w:rFonts w:cs="Calibri"/>
          <w:sz w:val="14"/>
          <w:szCs w:val="14"/>
        </w:rPr>
      </w:pPr>
      <w:bookmarkStart w:id="1" w:name="_Hlk147731068"/>
      <w:r>
        <w:rPr>
          <w:rFonts w:cs="Calibri"/>
          <w:sz w:val="14"/>
          <w:szCs w:val="14"/>
        </w:rPr>
        <w:t xml:space="preserve">Mesto Senica spracúva poskytnuté osobné údaje ako prevádzkovateľ v súlade s článkom 6 ods. 1 písm. e) NARIADENIA EURÓPSKEHO PARLAMENTU A RADY (EÚ) 2016/679 z 27. apríla 2016 o ochrane fyzických osôb pri spracúvaní osobných údajov a o voľnom pohybe takýchto údajov, ktorým sa zrušuje smernica 95/46/ES (všeobecné nariadenie o ochrane údajov), na základe zákonného právneho základu, ktorým je v súlade s § 13 ods. 1 písm. e) zákona č. 18/2018 Z. z. o ochrane osobných údajov a o zmene a doplnení niektorých zákonov splnenie úlohy prevádzkovateľa realizovanej vo verejnom záujme alebo pri výkone verejnej moci zverenej prevádzkovateľovi – stanovenie pravidiel času predaja v obchode a času prevádzky služieb v súlade s § 4 ods. 3 písm. i) a § 4 ods. 5 písm. a) bod 3. zákona č. 369/1990 Zb. o obecnom zriadení, za účelom, ktorý je predmetom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sa domnieva, že jej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dotknutá osoba môže uplatniť písomne doručením žiadosti na adresu: Mestský úrad Senica, Štefánikova 1408/56, 905 25 Senica, osobne do podateľne  alebo elektronicky na email </w:t>
      </w:r>
      <w:hyperlink r:id="rId5" w:history="1">
        <w:r>
          <w:rPr>
            <w:rStyle w:val="Hypertextovprepojenie"/>
            <w:rFonts w:cs="Calibri"/>
            <w:sz w:val="14"/>
            <w:szCs w:val="14"/>
          </w:rPr>
          <w:t>gdpr@senica.sk</w:t>
        </w:r>
      </w:hyperlink>
      <w:r>
        <w:rPr>
          <w:rFonts w:cs="Calibri"/>
          <w:sz w:val="14"/>
          <w:szCs w:val="14"/>
        </w:rPr>
        <w:t xml:space="preserve">, príp. u zodpovednej osoby za ochranu osobných údajov </w:t>
      </w:r>
      <w:hyperlink r:id="rId6" w:history="1">
        <w:r>
          <w:rPr>
            <w:rStyle w:val="Hypertextovprepojenie"/>
            <w:rFonts w:cs="Calibri"/>
            <w:sz w:val="14"/>
            <w:szCs w:val="14"/>
          </w:rPr>
          <w:t>info@osobnyudaj.sk</w:t>
        </w:r>
      </w:hyperlink>
      <w:r>
        <w:rPr>
          <w:rFonts w:cs="Calibri"/>
          <w:sz w:val="14"/>
          <w:szCs w:val="14"/>
        </w:rPr>
        <w:t xml:space="preserve">. Viac informácií o ochrane osobných údajov nájdete na webovom sídle </w:t>
      </w:r>
      <w:hyperlink r:id="rId7" w:history="1">
        <w:r>
          <w:rPr>
            <w:rStyle w:val="Hypertextovprepojenie"/>
            <w:rFonts w:cs="Calibri"/>
            <w:sz w:val="14"/>
            <w:szCs w:val="14"/>
          </w:rPr>
          <w:t>https://senica.sk/</w:t>
        </w:r>
      </w:hyperlink>
      <w:bookmarkEnd w:id="1"/>
    </w:p>
    <w:p w:rsidR="00BF3D23" w:rsidRPr="00B71805" w:rsidRDefault="00BF3D23" w:rsidP="00BF3D23">
      <w:pPr>
        <w:jc w:val="both"/>
        <w:rPr>
          <w:b/>
        </w:rPr>
      </w:pPr>
    </w:p>
    <w:p w:rsidR="00BE3553" w:rsidRDefault="00BE3553" w:rsidP="00BF3D23">
      <w:pPr>
        <w:ind w:left="720"/>
        <w:jc w:val="both"/>
      </w:pPr>
      <w:r>
        <w:t xml:space="preserve"> </w:t>
      </w:r>
    </w:p>
    <w:sectPr w:rsidR="00BE35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1C0D"/>
    <w:multiLevelType w:val="hybridMultilevel"/>
    <w:tmpl w:val="DC4E2F64"/>
    <w:lvl w:ilvl="0" w:tplc="DB7EE9E0">
      <w:start w:val="917"/>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553"/>
    <w:rsid w:val="00060EF1"/>
    <w:rsid w:val="00071832"/>
    <w:rsid w:val="0044560C"/>
    <w:rsid w:val="00475CC0"/>
    <w:rsid w:val="00622682"/>
    <w:rsid w:val="006362B1"/>
    <w:rsid w:val="007D4B8D"/>
    <w:rsid w:val="00897CB1"/>
    <w:rsid w:val="00975AAC"/>
    <w:rsid w:val="009D4F37"/>
    <w:rsid w:val="00A61C06"/>
    <w:rsid w:val="00BE3553"/>
    <w:rsid w:val="00BF3D23"/>
    <w:rsid w:val="00C86A84"/>
    <w:rsid w:val="00C96D06"/>
    <w:rsid w:val="00CA2AA3"/>
    <w:rsid w:val="00E810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C1AE56B-2E5F-44FC-876F-0A67FE8A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BE3553"/>
    <w:rPr>
      <w:sz w:val="24"/>
      <w:szCs w:val="24"/>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character" w:styleId="Hypertextovprepojenie">
    <w:name w:val="Hyperlink"/>
    <w:uiPriority w:val="99"/>
    <w:unhideWhenUsed/>
    <w:rsid w:val="00BF3D2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2665">
      <w:bodyDiv w:val="1"/>
      <w:marLeft w:val="0"/>
      <w:marRight w:val="0"/>
      <w:marTop w:val="0"/>
      <w:marBottom w:val="0"/>
      <w:divBdr>
        <w:top w:val="none" w:sz="0" w:space="0" w:color="auto"/>
        <w:left w:val="none" w:sz="0" w:space="0" w:color="auto"/>
        <w:bottom w:val="none" w:sz="0" w:space="0" w:color="auto"/>
        <w:right w:val="none" w:sz="0" w:space="0" w:color="auto"/>
      </w:divBdr>
    </w:div>
    <w:div w:id="4518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sobnyudaj.sk/informovanie/003099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sobnyudaj.sk" TargetMode="External"/><Relationship Id="rId5" Type="http://schemas.openxmlformats.org/officeDocument/2006/relationships/hyperlink" Target="mailto:gdpr@senica.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3602</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(adresa žiadateľa)</vt:lpstr>
    </vt:vector>
  </TitlesOfParts>
  <Company>Silent</Company>
  <LinksUpToDate>false</LinksUpToDate>
  <CharactersWithSpaces>4225</CharactersWithSpaces>
  <SharedDoc>false</SharedDoc>
  <HLinks>
    <vt:vector size="18" baseType="variant">
      <vt:variant>
        <vt:i4>7209075</vt:i4>
      </vt:variant>
      <vt:variant>
        <vt:i4>6</vt:i4>
      </vt:variant>
      <vt:variant>
        <vt:i4>0</vt:i4>
      </vt:variant>
      <vt:variant>
        <vt:i4>5</vt:i4>
      </vt:variant>
      <vt:variant>
        <vt:lpwstr>https://www.osobnyudaj.sk/informovanie/00309974</vt:lpwstr>
      </vt:variant>
      <vt:variant>
        <vt:lpwstr/>
      </vt:variant>
      <vt:variant>
        <vt:i4>3670047</vt:i4>
      </vt:variant>
      <vt:variant>
        <vt:i4>3</vt:i4>
      </vt:variant>
      <vt:variant>
        <vt:i4>0</vt:i4>
      </vt:variant>
      <vt:variant>
        <vt:i4>5</vt:i4>
      </vt:variant>
      <vt:variant>
        <vt:lpwstr>mailto:info@osobnyudaj.sk</vt:lpwstr>
      </vt:variant>
      <vt:variant>
        <vt:lpwstr/>
      </vt:variant>
      <vt:variant>
        <vt:i4>2818060</vt:i4>
      </vt:variant>
      <vt:variant>
        <vt:i4>0</vt:i4>
      </vt:variant>
      <vt:variant>
        <vt:i4>0</vt:i4>
      </vt:variant>
      <vt:variant>
        <vt:i4>5</vt:i4>
      </vt:variant>
      <vt:variant>
        <vt:lpwstr>mailto:gdpr@senica.sk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 žiadateľa)</dc:title>
  <dc:subject/>
  <dc:creator>Satan</dc:creator>
  <cp:keywords/>
  <dc:description/>
  <cp:lastModifiedBy>Prokes Stanislav</cp:lastModifiedBy>
  <cp:revision>2</cp:revision>
  <dcterms:created xsi:type="dcterms:W3CDTF">2023-10-26T10:48:00Z</dcterms:created>
  <dcterms:modified xsi:type="dcterms:W3CDTF">2023-10-26T10:48:00Z</dcterms:modified>
</cp:coreProperties>
</file>